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C14558" w:rsidRPr="00A206BF" w:rsidTr="009D2BBF">
        <w:trPr>
          <w:trHeight w:val="100"/>
        </w:trPr>
        <w:tc>
          <w:tcPr>
            <w:tcW w:w="10771" w:type="dxa"/>
          </w:tcPr>
          <w:p w:rsidR="00C14558" w:rsidRPr="00A206BF" w:rsidRDefault="00C14558" w:rsidP="009D2BBF">
            <w:pPr>
              <w:pStyle w:val="EmptyLayoutCell"/>
              <w:rPr>
                <w:rFonts w:ascii="標楷體" w:eastAsia="標楷體" w:hAnsi="標楷體"/>
                <w:lang w:eastAsia="zh-TW"/>
              </w:rPr>
            </w:pPr>
            <w:bookmarkStart w:id="0" w:name="_GoBack"/>
            <w:bookmarkEnd w:id="0"/>
          </w:p>
        </w:tc>
      </w:tr>
      <w:tr w:rsidR="00C14558" w:rsidRPr="00A206BF" w:rsidTr="009D2BBF">
        <w:trPr>
          <w:trHeight w:val="63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55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4558" w:rsidRPr="00A206BF" w:rsidRDefault="00C14558" w:rsidP="009D2BBF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  <w:t>高雄市政府</w:t>
                  </w:r>
                  <w:r w:rsidR="008E05E4"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行政暨國際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處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45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37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4558" w:rsidRPr="00A206BF" w:rsidRDefault="00C14558" w:rsidP="009D2BBF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全民外交研習營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  <w:t>課程表</w:t>
                  </w:r>
                </w:p>
                <w:p w:rsidR="00B5795A" w:rsidRPr="00A206BF" w:rsidRDefault="00B5795A" w:rsidP="009D2BBF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396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318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4558" w:rsidRPr="00A206BF" w:rsidRDefault="00C14558" w:rsidP="005362E0">
                  <w:pPr>
                    <w:ind w:rightChars="117" w:right="234"/>
                    <w:jc w:val="right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受訓日期：</w:t>
                  </w:r>
                  <w:r w:rsidR="006B03D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108</w:t>
                  </w:r>
                  <w:r w:rsidR="00753545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年</w:t>
                  </w:r>
                  <w:r w:rsidR="006B03D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11</w:t>
                  </w:r>
                  <w:r w:rsidR="00753545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月</w:t>
                  </w:r>
                  <w:r w:rsidR="00D96EB2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6日</w:t>
                  </w:r>
                  <w:r w:rsidR="00E9318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，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共</w:t>
                  </w:r>
                  <w:r w:rsidR="00E9318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計</w:t>
                  </w:r>
                  <w:r w:rsidR="00AB4920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小時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206BF" w:rsidRPr="00A206BF" w:rsidTr="009D2BBF">
        <w:trPr>
          <w:trHeight w:val="396"/>
        </w:trPr>
        <w:tc>
          <w:tcPr>
            <w:tcW w:w="10771" w:type="dxa"/>
          </w:tcPr>
          <w:p w:rsidR="00A206BF" w:rsidRPr="00A206BF" w:rsidRDefault="00FF58D1" w:rsidP="00A206B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講座目的</w:t>
            </w:r>
            <w:r w:rsidR="00A206BF" w:rsidRPr="00A206B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A206BF" w:rsidRPr="00A206BF" w:rsidRDefault="00A56720" w:rsidP="00A206B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67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本課程期能</w:t>
            </w:r>
            <w:r w:rsidR="00FF58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透過講師研究心得與涉外實務經驗，來深化市</w:t>
            </w:r>
            <w:r w:rsidR="00B121A4" w:rsidRPr="00B121A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府同仁、大專學生對國際禮儀以及我國當前重要外交政策和對外關係之瞭解。</w:t>
            </w:r>
          </w:p>
          <w:tbl>
            <w:tblPr>
              <w:tblpPr w:leftFromText="180" w:rightFromText="180" w:vertAnchor="page" w:horzAnchor="margin" w:tblpY="127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"/>
              <w:gridCol w:w="1115"/>
              <w:gridCol w:w="3358"/>
              <w:gridCol w:w="1542"/>
              <w:gridCol w:w="2552"/>
              <w:gridCol w:w="697"/>
            </w:tblGrid>
            <w:tr w:rsidR="00B121A4" w:rsidRPr="00A206BF" w:rsidTr="00B121A4">
              <w:trPr>
                <w:trHeight w:val="292"/>
              </w:trPr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上課日期</w:t>
                  </w: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上課時間</w:t>
                  </w:r>
                </w:p>
              </w:tc>
              <w:tc>
                <w:tcPr>
                  <w:tcW w:w="3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課目</w:t>
                  </w:r>
                  <w:r w:rsidRPr="00A206BF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lang w:eastAsia="zh-TW"/>
                    </w:rPr>
                    <w:t>主題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講師</w:t>
                  </w: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121A4" w:rsidRPr="00A206BF" w:rsidRDefault="00B121A4" w:rsidP="00B121A4">
                  <w:pPr>
                    <w:ind w:left="12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備註</w:t>
                  </w:r>
                </w:p>
              </w:tc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時數</w:t>
                  </w:r>
                </w:p>
              </w:tc>
            </w:tr>
            <w:tr w:rsidR="00B121A4" w:rsidRPr="00A206BF" w:rsidTr="00B121A4">
              <w:trPr>
                <w:trHeight w:val="1080"/>
              </w:trPr>
              <w:tc>
                <w:tcPr>
                  <w:tcW w:w="14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11月6日</w:t>
                  </w: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20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</w:p>
              </w:tc>
              <w:tc>
                <w:tcPr>
                  <w:tcW w:w="335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學員報到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1080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</w:p>
              </w:tc>
              <w:tc>
                <w:tcPr>
                  <w:tcW w:w="335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始業式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465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56720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領事業務介紹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56720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莊恆盛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處長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56720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外交部南部辦事處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</w:tr>
            <w:tr w:rsidR="00B121A4" w:rsidRPr="00A206BF" w:rsidTr="00B121A4">
              <w:trPr>
                <w:trHeight w:val="465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國際禮儀概要</w:t>
                  </w:r>
                </w:p>
              </w:tc>
              <w:tc>
                <w:tcPr>
                  <w:tcW w:w="1542" w:type="dxa"/>
                  <w:vMerge/>
                  <w:tcBorders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582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休息時間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1594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1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7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務實談我國外交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夏立言會長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BD283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社團法人對外關係協會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</w:tr>
          </w:tbl>
          <w:p w:rsidR="00A206BF" w:rsidRPr="00A206BF" w:rsidRDefault="00A206BF" w:rsidP="0008373F">
            <w:pPr>
              <w:jc w:val="right"/>
              <w:rPr>
                <w:rFonts w:ascii="標楷體" w:eastAsia="標楷體" w:hAnsi="標楷體"/>
                <w:color w:val="000000"/>
                <w:sz w:val="24"/>
                <w:lang w:eastAsia="zh-TW"/>
              </w:rPr>
            </w:pPr>
          </w:p>
        </w:tc>
      </w:tr>
      <w:tr w:rsidR="00C14558" w:rsidRPr="00A206BF" w:rsidTr="009D2BBF">
        <w:trPr>
          <w:trHeight w:val="36"/>
        </w:trPr>
        <w:tc>
          <w:tcPr>
            <w:tcW w:w="10771" w:type="dxa"/>
          </w:tcPr>
          <w:p w:rsidR="00C14558" w:rsidRPr="00A206BF" w:rsidRDefault="00C14558" w:rsidP="009D2BBF">
            <w:pPr>
              <w:pStyle w:val="EmptyLayoutCell"/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1854"/>
        </w:trPr>
        <w:tc>
          <w:tcPr>
            <w:tcW w:w="10771" w:type="dxa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1"/>
            </w:tblGrid>
            <w:tr w:rsidR="00C14558" w:rsidRPr="00A206BF" w:rsidTr="00E93187">
              <w:trPr>
                <w:trHeight w:val="1598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4558" w:rsidRPr="00A206BF" w:rsidRDefault="00C14558" w:rsidP="009D2BB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附註：</w:t>
                  </w:r>
                </w:p>
                <w:p w:rsidR="00AF7C57" w:rsidRPr="00A206BF" w:rsidRDefault="00C14558" w:rsidP="00AF7C5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一、本中心地址：</w:t>
                  </w:r>
                  <w:r w:rsidR="00FD5B35" w:rsidRPr="00AC1D74">
                    <w:rPr>
                      <w:rFonts w:ascii="標楷體" w:eastAsia="標楷體" w:hAnsi="標楷體" w:cs="Arial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高雄市苓雅區四維三路2</w:t>
                  </w:r>
                  <w:r w:rsidR="00AF7C57" w:rsidRPr="00AC1D74">
                    <w:rPr>
                      <w:rFonts w:ascii="標楷體" w:eastAsia="標楷體" w:hAnsi="標楷體" w:cs="Arial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號</w:t>
                  </w:r>
                </w:p>
                <w:p w:rsidR="00C14558" w:rsidRPr="00A206BF" w:rsidRDefault="00C14558" w:rsidP="00AF7C5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二、上課教室：</w:t>
                  </w:r>
                  <w:r w:rsidR="00AF7C57" w:rsidRPr="00A206BF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AF7C57" w:rsidRPr="00A206BF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10樓第三會議室</w:t>
                  </w:r>
                </w:p>
                <w:p w:rsidR="00C14558" w:rsidRPr="00A206BF" w:rsidRDefault="00C14558" w:rsidP="009D2BB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三、本班聯絡人：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行政暨國際處</w:t>
                  </w:r>
                  <w:r w:rsidR="002F538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國際科</w:t>
                  </w:r>
                  <w:r w:rsidR="002F538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柯鈺彥小姐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，電話：</w:t>
                  </w:r>
                  <w:r w:rsidR="00213F2D"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="00213F2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36</w:t>
                  </w:r>
                  <w:r w:rsidR="00213F2D"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-</w:t>
                  </w:r>
                  <w:r w:rsidR="00213F2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8333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 xml:space="preserve"> 轉</w:t>
                  </w:r>
                  <w:r w:rsidR="00517AD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21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85</w:t>
                  </w:r>
                </w:p>
                <w:p w:rsidR="00C14558" w:rsidRPr="00A206BF" w:rsidRDefault="002D033E" w:rsidP="002D033E">
                  <w:pPr>
                    <w:numPr>
                      <w:ilvl w:val="0"/>
                      <w:numId w:val="1"/>
                    </w:numPr>
                    <w:ind w:left="1086" w:hanging="360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※</w:t>
                  </w:r>
                  <w:r w:rsidR="00DB40D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必要時得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視課程需要彈性調整上課及休息時間。</w:t>
                  </w:r>
                </w:p>
                <w:p w:rsidR="00DB40DD" w:rsidRPr="00A206BF" w:rsidRDefault="00DB40DD" w:rsidP="00DB40DD">
                  <w:pPr>
                    <w:numPr>
                      <w:ilvl w:val="0"/>
                      <w:numId w:val="1"/>
                    </w:numPr>
                    <w:ind w:left="1086" w:hanging="360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※講課時間由講師彈性預留</w:t>
                  </w:r>
                  <w:r w:rsidR="00AC1D74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10-20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分鐘進行Q&amp;A。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886F3E" w:rsidRPr="00A206BF" w:rsidRDefault="00886F3E">
      <w:pPr>
        <w:rPr>
          <w:rFonts w:ascii="標楷體" w:eastAsia="標楷體" w:hAnsi="標楷體"/>
          <w:lang w:eastAsia="zh-TW"/>
        </w:rPr>
      </w:pPr>
    </w:p>
    <w:p w:rsidR="00886F3E" w:rsidRPr="00A206BF" w:rsidRDefault="00886F3E">
      <w:pPr>
        <w:rPr>
          <w:rFonts w:ascii="標楷體" w:eastAsia="標楷體" w:hAnsi="標楷體"/>
          <w:lang w:eastAsia="zh-TW"/>
        </w:rPr>
      </w:pPr>
    </w:p>
    <w:p w:rsidR="000F2ACA" w:rsidRPr="00A206BF" w:rsidRDefault="000F2ACA" w:rsidP="00AF1211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0F2ACA" w:rsidRPr="00A206BF">
      <w:pgSz w:w="11905" w:h="16837"/>
      <w:pgMar w:top="283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F1" w:rsidRDefault="006242F1" w:rsidP="00815D4B">
      <w:r>
        <w:separator/>
      </w:r>
    </w:p>
  </w:endnote>
  <w:endnote w:type="continuationSeparator" w:id="0">
    <w:p w:rsidR="006242F1" w:rsidRDefault="006242F1" w:rsidP="0081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F1" w:rsidRDefault="006242F1" w:rsidP="00815D4B">
      <w:r>
        <w:separator/>
      </w:r>
    </w:p>
  </w:footnote>
  <w:footnote w:type="continuationSeparator" w:id="0">
    <w:p w:rsidR="006242F1" w:rsidRDefault="006242F1" w:rsidP="0081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695C36F0"/>
    <w:multiLevelType w:val="hybridMultilevel"/>
    <w:tmpl w:val="BBC40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CA3685"/>
    <w:multiLevelType w:val="hybridMultilevel"/>
    <w:tmpl w:val="343C4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8"/>
    <w:rsid w:val="0001018A"/>
    <w:rsid w:val="000616D3"/>
    <w:rsid w:val="0007095D"/>
    <w:rsid w:val="00071A8E"/>
    <w:rsid w:val="00073FD9"/>
    <w:rsid w:val="000811D4"/>
    <w:rsid w:val="0008373F"/>
    <w:rsid w:val="00092FBD"/>
    <w:rsid w:val="000E2677"/>
    <w:rsid w:val="000F265F"/>
    <w:rsid w:val="000F2ACA"/>
    <w:rsid w:val="00105DBE"/>
    <w:rsid w:val="00134E0C"/>
    <w:rsid w:val="00142731"/>
    <w:rsid w:val="00211EC2"/>
    <w:rsid w:val="0021332C"/>
    <w:rsid w:val="00213F2D"/>
    <w:rsid w:val="00294D34"/>
    <w:rsid w:val="002D033E"/>
    <w:rsid w:val="002E0FF6"/>
    <w:rsid w:val="002F538A"/>
    <w:rsid w:val="002F776D"/>
    <w:rsid w:val="00312618"/>
    <w:rsid w:val="00323236"/>
    <w:rsid w:val="00326381"/>
    <w:rsid w:val="003339C6"/>
    <w:rsid w:val="00354E47"/>
    <w:rsid w:val="0037222A"/>
    <w:rsid w:val="003775F2"/>
    <w:rsid w:val="003E1B56"/>
    <w:rsid w:val="003F7A47"/>
    <w:rsid w:val="00430C0A"/>
    <w:rsid w:val="00456B57"/>
    <w:rsid w:val="00465827"/>
    <w:rsid w:val="00471365"/>
    <w:rsid w:val="00473DB8"/>
    <w:rsid w:val="00483515"/>
    <w:rsid w:val="004C0AF3"/>
    <w:rsid w:val="004F285B"/>
    <w:rsid w:val="00517ADA"/>
    <w:rsid w:val="005200B1"/>
    <w:rsid w:val="005362E0"/>
    <w:rsid w:val="005438B4"/>
    <w:rsid w:val="00545DBE"/>
    <w:rsid w:val="00565D6B"/>
    <w:rsid w:val="005A5B52"/>
    <w:rsid w:val="005C4975"/>
    <w:rsid w:val="005E206F"/>
    <w:rsid w:val="005E4165"/>
    <w:rsid w:val="005E50F8"/>
    <w:rsid w:val="006242F1"/>
    <w:rsid w:val="00671093"/>
    <w:rsid w:val="006B03D7"/>
    <w:rsid w:val="006D0AB0"/>
    <w:rsid w:val="006E5072"/>
    <w:rsid w:val="007236EE"/>
    <w:rsid w:val="00745775"/>
    <w:rsid w:val="00753545"/>
    <w:rsid w:val="00754A1D"/>
    <w:rsid w:val="007816FE"/>
    <w:rsid w:val="00791334"/>
    <w:rsid w:val="007A0EB3"/>
    <w:rsid w:val="007A6043"/>
    <w:rsid w:val="007C734D"/>
    <w:rsid w:val="007D3F69"/>
    <w:rsid w:val="007E119B"/>
    <w:rsid w:val="007E5748"/>
    <w:rsid w:val="00815D4B"/>
    <w:rsid w:val="0082383C"/>
    <w:rsid w:val="008734DA"/>
    <w:rsid w:val="008841C5"/>
    <w:rsid w:val="00886F3E"/>
    <w:rsid w:val="008B350F"/>
    <w:rsid w:val="008C4A6B"/>
    <w:rsid w:val="008D01C8"/>
    <w:rsid w:val="008E05E4"/>
    <w:rsid w:val="008E0804"/>
    <w:rsid w:val="008E0936"/>
    <w:rsid w:val="008E1B84"/>
    <w:rsid w:val="0090173E"/>
    <w:rsid w:val="00947B5B"/>
    <w:rsid w:val="00953E43"/>
    <w:rsid w:val="00955CA8"/>
    <w:rsid w:val="00976724"/>
    <w:rsid w:val="00977691"/>
    <w:rsid w:val="009D31B2"/>
    <w:rsid w:val="00A206BF"/>
    <w:rsid w:val="00A317BD"/>
    <w:rsid w:val="00A447AD"/>
    <w:rsid w:val="00A519CE"/>
    <w:rsid w:val="00A56720"/>
    <w:rsid w:val="00A84BC8"/>
    <w:rsid w:val="00A85606"/>
    <w:rsid w:val="00AA551E"/>
    <w:rsid w:val="00AA55DF"/>
    <w:rsid w:val="00AB4920"/>
    <w:rsid w:val="00AC1D74"/>
    <w:rsid w:val="00AF1211"/>
    <w:rsid w:val="00AF3970"/>
    <w:rsid w:val="00AF7C57"/>
    <w:rsid w:val="00B000E6"/>
    <w:rsid w:val="00B01AD5"/>
    <w:rsid w:val="00B121A4"/>
    <w:rsid w:val="00B5795A"/>
    <w:rsid w:val="00BD2835"/>
    <w:rsid w:val="00BF401D"/>
    <w:rsid w:val="00C14558"/>
    <w:rsid w:val="00C2075C"/>
    <w:rsid w:val="00C26627"/>
    <w:rsid w:val="00C3026E"/>
    <w:rsid w:val="00C352E1"/>
    <w:rsid w:val="00C40274"/>
    <w:rsid w:val="00C41509"/>
    <w:rsid w:val="00C47882"/>
    <w:rsid w:val="00C55331"/>
    <w:rsid w:val="00C70E48"/>
    <w:rsid w:val="00C73CE4"/>
    <w:rsid w:val="00C83B69"/>
    <w:rsid w:val="00C921D5"/>
    <w:rsid w:val="00CA7613"/>
    <w:rsid w:val="00CC1F16"/>
    <w:rsid w:val="00CD0620"/>
    <w:rsid w:val="00CE447F"/>
    <w:rsid w:val="00CF3B6D"/>
    <w:rsid w:val="00D11677"/>
    <w:rsid w:val="00D11956"/>
    <w:rsid w:val="00D67BCB"/>
    <w:rsid w:val="00D81DD7"/>
    <w:rsid w:val="00D9503F"/>
    <w:rsid w:val="00D96EB2"/>
    <w:rsid w:val="00DB40DD"/>
    <w:rsid w:val="00DE040E"/>
    <w:rsid w:val="00DF0817"/>
    <w:rsid w:val="00DF1A72"/>
    <w:rsid w:val="00E41003"/>
    <w:rsid w:val="00E7544E"/>
    <w:rsid w:val="00E93187"/>
    <w:rsid w:val="00EA5CA6"/>
    <w:rsid w:val="00F003BE"/>
    <w:rsid w:val="00F10924"/>
    <w:rsid w:val="00F14377"/>
    <w:rsid w:val="00F449FE"/>
    <w:rsid w:val="00F504EB"/>
    <w:rsid w:val="00F54DFA"/>
    <w:rsid w:val="00F600E4"/>
    <w:rsid w:val="00F63A77"/>
    <w:rsid w:val="00F854E7"/>
    <w:rsid w:val="00FB0862"/>
    <w:rsid w:val="00FB0AFC"/>
    <w:rsid w:val="00FC6BEA"/>
    <w:rsid w:val="00FD5B35"/>
    <w:rsid w:val="00FE2257"/>
    <w:rsid w:val="00FF1F7A"/>
    <w:rsid w:val="00FF259A"/>
    <w:rsid w:val="00FF447B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19B0F-5A2E-4FE8-8A4C-379AFAD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58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C14558"/>
    <w:rPr>
      <w:sz w:val="2"/>
    </w:rPr>
  </w:style>
  <w:style w:type="paragraph" w:styleId="a3">
    <w:name w:val="header"/>
    <w:basedOn w:val="a"/>
    <w:link w:val="a4"/>
    <w:uiPriority w:val="99"/>
    <w:unhideWhenUsed/>
    <w:rsid w:val="00815D4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15D4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15D4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15D4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4E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0616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 Hsia (夏伊姍) / KMU International</cp:lastModifiedBy>
  <cp:revision>2</cp:revision>
  <cp:lastPrinted>2019-09-24T03:59:00Z</cp:lastPrinted>
  <dcterms:created xsi:type="dcterms:W3CDTF">2019-09-30T09:03:00Z</dcterms:created>
  <dcterms:modified xsi:type="dcterms:W3CDTF">2019-09-30T09:03:00Z</dcterms:modified>
</cp:coreProperties>
</file>